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54C" w:rsidRDefault="00F3254C" w:rsidP="00F3254C">
      <w:pPr>
        <w:jc w:val="center"/>
        <w:rPr>
          <w:sz w:val="40"/>
          <w:szCs w:val="40"/>
          <w:rtl/>
          <w:lang w:bidi="fa-IR"/>
        </w:rPr>
      </w:pPr>
      <w:r w:rsidRPr="00F3254C">
        <w:rPr>
          <w:rFonts w:hint="cs"/>
          <w:sz w:val="40"/>
          <w:szCs w:val="40"/>
          <w:rtl/>
          <w:lang w:bidi="fa-IR"/>
        </w:rPr>
        <w:t>جواهر دوزی</w:t>
      </w: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یکی از هنرهایی که این روزها به خصوص تو جوامع ایرانی بسیار پر طرفدار شده، هنر جواهر دوزی است که در ساخت انواع و اقسام پیکسل ها و دکمه های زینتی و حتی تزئین لباس، کیف و کفش کاربرد دارد. ما هم قصد داریم در این کلاس به تکنیک های دوخت و نکاتی بپردازیم که شما برای به اتمام رساندن یک پروژه به اون احتایج پیدا میکنید</w:t>
      </w: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اول از همه باید کمی با اجزایی که یک اثر هنری جواهر دوزی شده را میسازند بیشتر آشنا شویم. در زیر لیست تمامی مواد و ابزاری که تا انتهای کلاس به اونها احتیاج پیدا میکنید، مشاهده خواهید کرد و بعد از این به سراغ روش های مختلف دوخت هر یک از مواد زیر خواهیم رفت</w:t>
      </w: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کی از پر کاربرد ترین مواد مورد استفاده در هنر جواهر دوزی </w:t>
      </w:r>
      <w:r w:rsidRPr="005B6A7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 xml:space="preserve">منجوق ها 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هستن، از این مهره های ریز برای پر کردن یک سطح، دور دوزی روی سطح و حتی دور دوزی کار نهایی استفاده می شود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.</w:t>
      </w:r>
    </w:p>
    <w:p w:rsidR="00F3254C" w:rsidRPr="005B6A7F" w:rsidRDefault="00F3254C" w:rsidP="00F3254C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5B6A7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 xml:space="preserve">ملیله ها 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ساختاری مشابه منجوق دارند اما کمی بلند ترند و به شکل استوانه بیشتر نزدیک اند</w:t>
      </w:r>
      <w:r w:rsidRPr="005B6A7F">
        <w:rPr>
          <w:rFonts w:ascii="Cambria" w:hAnsi="Cambria" w:cs="Cambria" w:hint="cs"/>
          <w:color w:val="5F5F5F"/>
          <w:sz w:val="24"/>
          <w:szCs w:val="24"/>
          <w:shd w:val="clear" w:color="auto" w:fill="FFFFFF"/>
          <w:rtl/>
        </w:rPr>
        <w:t> 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و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معمولا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ترکیب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منجوق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رای پر کردن کار و یا دور دوزی استفاده میشوند.</w:t>
      </w:r>
      <w:r w:rsidRPr="005B6A7F">
        <w:rPr>
          <w:rFonts w:ascii="Cambria" w:hAnsi="Cambria" w:cs="Cambria" w:hint="cs"/>
          <w:color w:val="5F5F5F"/>
          <w:sz w:val="24"/>
          <w:szCs w:val="24"/>
          <w:shd w:val="clear" w:color="auto" w:fill="FFFFFF"/>
          <w:rtl/>
        </w:rPr>
        <w:t> 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یک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نوع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ملیله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شکسته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هم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وجود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داره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که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همون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طور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که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از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اسمش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پیداست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حالت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شکسته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شده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و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زاویه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دار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هستند.</w:t>
      </w:r>
    </w:p>
    <w:p w:rsidR="00F3254C" w:rsidRDefault="00F3254C" w:rsidP="00F3254C">
      <w:pPr>
        <w:jc w:val="right"/>
        <w:rPr>
          <w:rFonts w:ascii="Yekan" w:hAnsi="Yekan"/>
          <w:color w:val="5F5F5F"/>
          <w:sz w:val="27"/>
          <w:szCs w:val="27"/>
          <w:shd w:val="clear" w:color="auto" w:fill="FFFFFF"/>
          <w:rtl/>
        </w:rPr>
      </w:pPr>
      <w:r w:rsidRPr="005B6A7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 xml:space="preserve">پولک ها 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در رنگ های مختلف و در شکل های ساده و طرح دار</w:t>
      </w:r>
      <w:r w:rsidRPr="005B6A7F">
        <w:rPr>
          <w:rFonts w:ascii="Cambria" w:hAnsi="Cambria" w:cs="Cambria" w:hint="cs"/>
          <w:color w:val="5F5F5F"/>
          <w:sz w:val="24"/>
          <w:szCs w:val="24"/>
          <w:shd w:val="clear" w:color="auto" w:fill="FFFFFF"/>
          <w:rtl/>
        </w:rPr>
        <w:t> 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بازار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موجود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هستند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.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پولک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عموما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صورت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هم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هم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دوخته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و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یا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قرار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گرفتن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منجوق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کنار،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رو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و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یا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بینشان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پارچه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دوخته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میشوند</w:t>
      </w:r>
      <w:r>
        <w:rPr>
          <w:rFonts w:ascii="Yekan" w:hAnsi="Yekan"/>
          <w:color w:val="5F5F5F"/>
          <w:sz w:val="27"/>
          <w:szCs w:val="27"/>
          <w:shd w:val="clear" w:color="auto" w:fill="FFFFFF"/>
        </w:rPr>
        <w:t>.</w:t>
      </w:r>
    </w:p>
    <w:p w:rsidR="00F3254C" w:rsidRDefault="00F3254C" w:rsidP="00F3254C">
      <w:pPr>
        <w:jc w:val="right"/>
        <w:rPr>
          <w:rFonts w:ascii="Yekan" w:hAnsi="Yekan"/>
          <w:color w:val="5F5F5F"/>
          <w:sz w:val="27"/>
          <w:szCs w:val="27"/>
          <w:shd w:val="clear" w:color="auto" w:fill="FFFFFF"/>
          <w:rtl/>
        </w:rPr>
      </w:pPr>
    </w:p>
    <w:p w:rsidR="00F3254C" w:rsidRDefault="00F3254C" w:rsidP="005B6A7F">
      <w:pPr>
        <w:jc w:val="right"/>
        <w:rPr>
          <w:color w:val="FF0000"/>
          <w:sz w:val="28"/>
          <w:szCs w:val="28"/>
          <w:rtl/>
          <w:lang w:bidi="fa-IR"/>
        </w:rPr>
      </w:pPr>
      <w:r w:rsidRPr="00F3254C">
        <w:rPr>
          <w:noProof/>
          <w:sz w:val="32"/>
          <w:szCs w:val="32"/>
        </w:rPr>
        <w:drawing>
          <wp:inline distT="0" distB="0" distL="0" distR="0">
            <wp:extent cx="1847850" cy="1409065"/>
            <wp:effectExtent l="0" t="0" r="0" b="635"/>
            <wp:docPr id="2" name="Picture 2" descr="C:\Users\abasalti\Desktop\honari_media_1546926893_71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salti\Desktop\honari_media_1546926893_71-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38" cy="14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54C">
        <w:rPr>
          <w:noProof/>
          <w:sz w:val="32"/>
          <w:szCs w:val="32"/>
        </w:rPr>
        <w:drawing>
          <wp:inline distT="0" distB="0" distL="0" distR="0">
            <wp:extent cx="1943100" cy="1376746"/>
            <wp:effectExtent l="0" t="0" r="0" b="0"/>
            <wp:docPr id="3" name="Picture 3" descr="C:\Users\abasalti\Desktop\honari_media_1546927145_32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salti\Desktop\honari_media_1546927145_32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99" cy="1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54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914400" y="5229225"/>
            <wp:positionH relativeFrom="column">
              <wp:align>left</wp:align>
            </wp:positionH>
            <wp:positionV relativeFrom="paragraph">
              <wp:align>top</wp:align>
            </wp:positionV>
            <wp:extent cx="1939916" cy="1428750"/>
            <wp:effectExtent l="0" t="0" r="3810" b="0"/>
            <wp:wrapSquare wrapText="bothSides"/>
            <wp:docPr id="1" name="Picture 1" descr="C:\Users\abasalti\Desktop\honari_media_1546927317_5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salti\Desktop\honari_media_1546927317_5-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6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bidi="fa-IR"/>
        </w:rPr>
        <w:br w:type="textWrapping" w:clear="all"/>
      </w:r>
      <w:r w:rsidR="005B6A7F">
        <w:rPr>
          <w:rFonts w:hint="cs"/>
          <w:sz w:val="32"/>
          <w:szCs w:val="32"/>
          <w:rtl/>
          <w:lang w:bidi="fa-IR"/>
        </w:rPr>
        <w:t xml:space="preserve">              </w:t>
      </w:r>
      <w:r w:rsidR="005B6A7F" w:rsidRPr="005B6A7F">
        <w:rPr>
          <w:rFonts w:hint="cs"/>
          <w:color w:val="FF0000"/>
          <w:sz w:val="28"/>
          <w:szCs w:val="28"/>
          <w:rtl/>
          <w:lang w:bidi="fa-IR"/>
        </w:rPr>
        <w:t xml:space="preserve">  پولک                     </w:t>
      </w:r>
      <w:r w:rsidR="005B6A7F">
        <w:rPr>
          <w:rFonts w:hint="cs"/>
          <w:color w:val="FF0000"/>
          <w:sz w:val="28"/>
          <w:szCs w:val="28"/>
          <w:rtl/>
          <w:lang w:bidi="fa-IR"/>
        </w:rPr>
        <w:t xml:space="preserve">  </w:t>
      </w:r>
      <w:r w:rsidR="005B6A7F" w:rsidRPr="005B6A7F">
        <w:rPr>
          <w:rFonts w:hint="cs"/>
          <w:color w:val="FF0000"/>
          <w:sz w:val="28"/>
          <w:szCs w:val="28"/>
          <w:rtl/>
          <w:lang w:bidi="fa-IR"/>
        </w:rPr>
        <w:t xml:space="preserve">           ملیله                </w:t>
      </w:r>
      <w:r w:rsidR="005B6A7F">
        <w:rPr>
          <w:rFonts w:hint="cs"/>
          <w:color w:val="FF0000"/>
          <w:sz w:val="28"/>
          <w:szCs w:val="28"/>
          <w:rtl/>
          <w:lang w:bidi="fa-IR"/>
        </w:rPr>
        <w:t xml:space="preserve">          </w:t>
      </w:r>
      <w:r w:rsidR="005B6A7F" w:rsidRPr="005B6A7F">
        <w:rPr>
          <w:rFonts w:hint="cs"/>
          <w:color w:val="FF0000"/>
          <w:sz w:val="28"/>
          <w:szCs w:val="28"/>
          <w:rtl/>
          <w:lang w:bidi="fa-IR"/>
        </w:rPr>
        <w:t xml:space="preserve">                  منجوق</w:t>
      </w:r>
    </w:p>
    <w:p w:rsidR="005B6A7F" w:rsidRPr="005B6A7F" w:rsidRDefault="005B6A7F" w:rsidP="005B6A7F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>
        <w:rPr>
          <w:rFonts w:ascii="Yekan" w:hAnsi="Yekan"/>
          <w:color w:val="5F5F5F"/>
          <w:sz w:val="27"/>
          <w:szCs w:val="27"/>
          <w:shd w:val="clear" w:color="auto" w:fill="FFFFFF"/>
          <w:rtl/>
        </w:rPr>
        <w:t>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ز دیگر ا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جز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ای زینتی که در هنر جواهر دوزی پر کاربرد هستند انواع </w:t>
      </w:r>
      <w:r w:rsidRPr="005B6A7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 xml:space="preserve">مرواید ها 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هستند که در سایز های مختلف وجود دارند و به صورت تک یا رشته ای در طرح دوخته میشوند</w:t>
      </w:r>
    </w:p>
    <w:p w:rsidR="005B6A7F" w:rsidRPr="005B6A7F" w:rsidRDefault="005B6A7F" w:rsidP="005B6A7F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13003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>سنگ های تراش خورده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، تراش نخورده، کریستالی، قیمتی و نیمه قیمتی و</w:t>
      </w:r>
      <w:r w:rsidRPr="005B6A7F">
        <w:rPr>
          <w:rFonts w:ascii="Cambria" w:hAnsi="Cambria" w:cs="Cambria" w:hint="cs"/>
          <w:color w:val="5F5F5F"/>
          <w:sz w:val="24"/>
          <w:szCs w:val="24"/>
          <w:shd w:val="clear" w:color="auto" w:fill="FFFFFF"/>
          <w:rtl/>
        </w:rPr>
        <w:t> …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همگی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جواهر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دوزی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مورد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استفاده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قرار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میگرند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.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عموما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روش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دوخت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مشابهی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مروارید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دارند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اما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معمولا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صورت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تک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داخل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کار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دوخته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میشوند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تا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جلوه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بیشتر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داشته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باشند</w:t>
      </w:r>
    </w:p>
    <w:p w:rsidR="005B6A7F" w:rsidRDefault="005B6A7F" w:rsidP="005B6A7F">
      <w:pPr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5B6A7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lastRenderedPageBreak/>
        <w:t xml:space="preserve">نگین های کریستالی 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معمولا به عنوان اجزای مرکزی یک طرح انتخاب میکنیم و یا اونها را با منجوق و پولک احاطه میکنیم که اینکار به طرح جلوه فوق العاده ای میبخشد. نگین های کریستالی به دو صورت پایه دار دار و بدون پایه، یا بدون سوراخ و سوراخ دار</w:t>
      </w:r>
      <w:r w:rsidRPr="005B6A7F">
        <w:rPr>
          <w:rFonts w:ascii="Cambria" w:hAnsi="Cambria" w:cs="Cambria" w:hint="cs"/>
          <w:color w:val="5F5F5F"/>
          <w:sz w:val="24"/>
          <w:szCs w:val="24"/>
          <w:shd w:val="clear" w:color="auto" w:fill="FFFFFF"/>
          <w:rtl/>
        </w:rPr>
        <w:t> 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به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فروش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می</w:t>
      </w:r>
      <w:r w:rsidRPr="005B6A7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 xml:space="preserve"> </w:t>
      </w:r>
      <w:r w:rsidRPr="005B6A7F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رسند</w:t>
      </w:r>
    </w:p>
    <w:p w:rsidR="005B6A7F" w:rsidRDefault="005B6A7F" w:rsidP="005B6A7F">
      <w:pPr>
        <w:jc w:val="right"/>
        <w:rPr>
          <w:rFonts w:ascii="Yekan" w:hAnsi="Yekan"/>
          <w:color w:val="5F5F5F"/>
          <w:sz w:val="27"/>
          <w:szCs w:val="27"/>
          <w:shd w:val="clear" w:color="auto" w:fill="FFFFFF"/>
          <w:rtl/>
        </w:rPr>
      </w:pPr>
    </w:p>
    <w:p w:rsidR="0013003F" w:rsidRDefault="0013003F" w:rsidP="0013003F">
      <w:pPr>
        <w:jc w:val="center"/>
        <w:rPr>
          <w:sz w:val="32"/>
          <w:szCs w:val="32"/>
          <w:lang w:bidi="fa-IR"/>
        </w:rPr>
      </w:pPr>
      <w:r>
        <w:rPr>
          <w:rFonts w:hint="cs"/>
          <w:noProof/>
          <w:sz w:val="32"/>
          <w:szCs w:val="32"/>
          <w:rtl/>
        </w:rPr>
        <w:t xml:space="preserve">  </w:t>
      </w:r>
      <w:r w:rsidRPr="0013003F">
        <w:rPr>
          <w:noProof/>
          <w:sz w:val="32"/>
          <w:szCs w:val="32"/>
        </w:rPr>
        <w:drawing>
          <wp:inline distT="0" distB="0" distL="0" distR="0" wp14:anchorId="65524E43" wp14:editId="2191420C">
            <wp:extent cx="1257300" cy="1699427"/>
            <wp:effectExtent l="0" t="0" r="0" b="0"/>
            <wp:docPr id="6" name="Picture 6" descr="C:\Users\abasalti\Desktop\honari_media_1546927348_2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salti\Desktop\honari_media_1546927348_20-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73" cy="17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3F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B05A612" wp14:editId="02C0EAA4">
            <wp:simplePos x="0" y="0"/>
            <wp:positionH relativeFrom="column">
              <wp:posOffset>4314825</wp:posOffset>
            </wp:positionH>
            <wp:positionV relativeFrom="paragraph">
              <wp:posOffset>19495</wp:posOffset>
            </wp:positionV>
            <wp:extent cx="1176338" cy="1647825"/>
            <wp:effectExtent l="0" t="0" r="5080" b="0"/>
            <wp:wrapSquare wrapText="bothSides"/>
            <wp:docPr id="4" name="Picture 4" descr="C:\Users\abasalti\Desktop\honari_media_1546926958_23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salti\Desktop\honari_media_1546926958_23-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</w:rPr>
        <w:t xml:space="preserve">      </w:t>
      </w:r>
      <w:r w:rsidRPr="0013003F">
        <w:rPr>
          <w:noProof/>
          <w:sz w:val="32"/>
          <w:szCs w:val="32"/>
        </w:rPr>
        <w:drawing>
          <wp:inline distT="0" distB="0" distL="0" distR="0" wp14:anchorId="3DF650D9" wp14:editId="2D886250">
            <wp:extent cx="1971675" cy="1143272"/>
            <wp:effectExtent l="0" t="0" r="0" b="0"/>
            <wp:docPr id="5" name="Picture 5" descr="C:\Users\abasalti\Desktop\honari_media_1546927060_73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salti\Desktop\honari_media_1546927060_73-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55" cy="11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</w:t>
      </w:r>
    </w:p>
    <w:p w:rsidR="005B6A7F" w:rsidRDefault="0013003F" w:rsidP="0013003F">
      <w:pPr>
        <w:tabs>
          <w:tab w:val="left" w:pos="9356"/>
        </w:tabs>
        <w:jc w:val="right"/>
        <w:rPr>
          <w:rFonts w:cs="2  Nazanin"/>
          <w:color w:val="FF0000"/>
          <w:sz w:val="24"/>
          <w:szCs w:val="24"/>
          <w:rtl/>
          <w:lang w:bidi="fa-IR"/>
        </w:rPr>
      </w:pPr>
      <w:r>
        <w:rPr>
          <w:sz w:val="32"/>
          <w:szCs w:val="32"/>
          <w:lang w:bidi="fa-IR"/>
        </w:rPr>
        <w:tab/>
      </w:r>
      <w:r>
        <w:rPr>
          <w:rFonts w:hint="cs"/>
          <w:sz w:val="32"/>
          <w:szCs w:val="32"/>
          <w:rtl/>
          <w:lang w:bidi="fa-IR"/>
        </w:rPr>
        <w:t xml:space="preserve">              </w:t>
      </w:r>
      <w:r w:rsidRPr="0013003F">
        <w:rPr>
          <w:rFonts w:cs="2  Nazanin" w:hint="cs"/>
          <w:color w:val="FF0000"/>
          <w:sz w:val="24"/>
          <w:szCs w:val="24"/>
          <w:rtl/>
          <w:lang w:bidi="fa-IR"/>
        </w:rPr>
        <w:t>مروارید                                      سنگهای تراش خورده                                  نگین کریستالی</w:t>
      </w:r>
    </w:p>
    <w:p w:rsidR="0013003F" w:rsidRDefault="0013003F" w:rsidP="0013003F">
      <w:pPr>
        <w:tabs>
          <w:tab w:val="left" w:pos="9356"/>
        </w:tabs>
        <w:jc w:val="right"/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</w:pPr>
      <w:r w:rsidRPr="0013003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در صورتی که قصد داشته باشید قطعه جواهر دوزی شده را به عنوان یک پیکسل و جزئی جدا از لباس درست کنید،</w:t>
      </w:r>
      <w:r w:rsidRPr="0013003F">
        <w:rPr>
          <w:rFonts w:ascii="Yekan" w:hAnsi="Yekan" w:cs="2  Nazanin"/>
          <w:color w:val="FF0000"/>
          <w:sz w:val="25"/>
          <w:szCs w:val="24"/>
          <w:shd w:val="clear" w:color="auto" w:fill="FFFFFF"/>
          <w:rtl/>
        </w:rPr>
        <w:t xml:space="preserve"> نمد و چرم </w:t>
      </w:r>
      <w:r w:rsidRPr="0013003F">
        <w:rPr>
          <w:rFonts w:ascii="Yekan" w:hAnsi="Yekan" w:cs="2  Nazanin"/>
          <w:color w:val="5F5F5F"/>
          <w:sz w:val="25"/>
          <w:szCs w:val="24"/>
          <w:shd w:val="clear" w:color="auto" w:fill="FFFFFF"/>
          <w:rtl/>
        </w:rPr>
        <w:t>به عنوان پایه کار بهترین گزینه برای شما به حساب می آیند. در جلسات آینده مشاهده خواهید کرد که چطور نمد را برای دوخت آماده میکنیم و در نهایت هم با استفاده از چرم پشت کار را میبندیم</w:t>
      </w:r>
      <w:r w:rsidR="00520AD5">
        <w:rPr>
          <w:rFonts w:ascii="Yekan" w:hAnsi="Yekan" w:cs="2  Nazanin" w:hint="cs"/>
          <w:color w:val="5F5F5F"/>
          <w:sz w:val="25"/>
          <w:szCs w:val="24"/>
          <w:shd w:val="clear" w:color="auto" w:fill="FFFFFF"/>
          <w:rtl/>
        </w:rPr>
        <w:t>.</w:t>
      </w:r>
    </w:p>
    <w:p w:rsidR="00520AD5" w:rsidRPr="00520AD5" w:rsidRDefault="00520AD5" w:rsidP="00520AD5">
      <w:pPr>
        <w:pStyle w:val="NormalWeb"/>
        <w:shd w:val="clear" w:color="auto" w:fill="FFFFFF"/>
        <w:spacing w:before="0" w:beforeAutospacing="0" w:after="225" w:afterAutospacing="0"/>
        <w:jc w:val="right"/>
        <w:rPr>
          <w:rFonts w:ascii="Yekan" w:hAnsi="Yekan" w:cs="2  Nazanin"/>
          <w:color w:val="5F5F5F"/>
          <w:sz w:val="25"/>
        </w:rPr>
      </w:pPr>
      <w:r w:rsidRPr="00520AD5">
        <w:rPr>
          <w:rFonts w:ascii="Yekan" w:hAnsi="Yekan" w:cs="2  Nazanin"/>
          <w:color w:val="FF0000"/>
          <w:sz w:val="25"/>
          <w:rtl/>
        </w:rPr>
        <w:t>کارگاه</w:t>
      </w:r>
      <w:r w:rsidRPr="00520AD5">
        <w:rPr>
          <w:rFonts w:ascii="Yekan" w:hAnsi="Yekan" w:cs="2  Nazanin"/>
          <w:color w:val="5F5F5F"/>
          <w:sz w:val="25"/>
          <w:rtl/>
        </w:rPr>
        <w:t xml:space="preserve"> قابی است که برای محکم کردن نمد، یا تور</w:t>
      </w:r>
      <w:r w:rsidRPr="00520AD5">
        <w:rPr>
          <w:rFonts w:ascii="Calibri" w:hAnsi="Calibri" w:cs="Calibri" w:hint="cs"/>
          <w:color w:val="5F5F5F"/>
          <w:rtl/>
        </w:rPr>
        <w:t> </w:t>
      </w:r>
      <w:r w:rsidRPr="00520AD5">
        <w:rPr>
          <w:rFonts w:ascii="Yekan" w:hAnsi="Yekan" w:cs="2  Nazanin" w:hint="cs"/>
          <w:color w:val="5F5F5F"/>
          <w:sz w:val="25"/>
          <w:rtl/>
        </w:rPr>
        <w:t>میتونید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از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اون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استفاده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کنید</w:t>
      </w:r>
      <w:r w:rsidRPr="00520AD5">
        <w:rPr>
          <w:rFonts w:ascii="Yekan" w:hAnsi="Yekan" w:cs="2  Nazanin"/>
          <w:color w:val="5F5F5F"/>
          <w:sz w:val="25"/>
          <w:rtl/>
        </w:rPr>
        <w:t xml:space="preserve">. </w:t>
      </w:r>
      <w:r w:rsidRPr="00520AD5">
        <w:rPr>
          <w:rFonts w:ascii="Yekan" w:hAnsi="Yekan" w:cs="2  Nazanin" w:hint="cs"/>
          <w:color w:val="5F5F5F"/>
          <w:sz w:val="25"/>
          <w:rtl/>
        </w:rPr>
        <w:t>این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ابزار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به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دو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صورت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ژله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ای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و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پیچی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موجود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هستند</w:t>
      </w:r>
      <w:r>
        <w:rPr>
          <w:rFonts w:ascii="Yekan" w:hAnsi="Yekan" w:cs="2  Nazanin" w:hint="cs"/>
          <w:color w:val="5F5F5F"/>
          <w:sz w:val="25"/>
          <w:rtl/>
        </w:rPr>
        <w:t>.</w:t>
      </w:r>
    </w:p>
    <w:p w:rsidR="00520AD5" w:rsidRDefault="00520AD5" w:rsidP="00520AD5">
      <w:pPr>
        <w:pStyle w:val="NormalWeb"/>
        <w:shd w:val="clear" w:color="auto" w:fill="FFFFFF"/>
        <w:spacing w:before="0" w:beforeAutospacing="0" w:after="225" w:afterAutospacing="0"/>
        <w:jc w:val="right"/>
        <w:rPr>
          <w:rFonts w:ascii="Yekan" w:hAnsi="Yekan" w:cs="2  Nazanin"/>
          <w:color w:val="5F5F5F"/>
          <w:sz w:val="25"/>
          <w:rtl/>
        </w:rPr>
      </w:pPr>
      <w:r w:rsidRPr="00520AD5">
        <w:rPr>
          <w:rFonts w:ascii="Yekan" w:hAnsi="Yekan" w:cs="2  Nazanin"/>
          <w:color w:val="5F5F5F"/>
          <w:sz w:val="25"/>
          <w:rtl/>
        </w:rPr>
        <w:t>البته این نکته هم قابل ذکره که به دلیل محکم تر بودن نمد و چرم</w:t>
      </w:r>
      <w:r w:rsidRPr="00520AD5">
        <w:rPr>
          <w:rFonts w:ascii="Cambria" w:hAnsi="Cambria" w:cs="Cambria" w:hint="cs"/>
          <w:color w:val="5F5F5F"/>
          <w:rtl/>
        </w:rPr>
        <w:t> </w:t>
      </w:r>
      <w:r w:rsidRPr="00520AD5">
        <w:rPr>
          <w:rFonts w:ascii="Yekan" w:hAnsi="Yekan" w:cs="2  Nazanin" w:hint="cs"/>
          <w:color w:val="5F5F5F"/>
          <w:sz w:val="25"/>
          <w:rtl/>
        </w:rPr>
        <w:t>نسبت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به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پارچه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بدون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استفاده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از</w:t>
      </w:r>
      <w:r w:rsidRPr="00520AD5">
        <w:rPr>
          <w:rFonts w:ascii="Yekan" w:hAnsi="Yekan" w:cs="2  Nazanin"/>
          <w:color w:val="5F5F5F"/>
          <w:sz w:val="25"/>
          <w:rtl/>
        </w:rPr>
        <w:t xml:space="preserve"> </w:t>
      </w:r>
      <w:r w:rsidRPr="00520AD5">
        <w:rPr>
          <w:rFonts w:ascii="Yekan" w:hAnsi="Yekan" w:cs="2  Nazanin" w:hint="cs"/>
          <w:color w:val="5F5F5F"/>
          <w:sz w:val="25"/>
          <w:rtl/>
        </w:rPr>
        <w:t>کارگاه</w:t>
      </w:r>
      <w:r w:rsidRPr="00520AD5">
        <w:rPr>
          <w:rFonts w:ascii="Yekan" w:hAnsi="Yekan" w:cs="2  Nazanin"/>
          <w:color w:val="5F5F5F"/>
          <w:sz w:val="25"/>
          <w:rtl/>
        </w:rPr>
        <w:t xml:space="preserve"> هم میتوانید جواهر دوزی کنید. اما بهتره که از کارگاه برای محکم کردن پایه کار استفاده کنید</w:t>
      </w:r>
    </w:p>
    <w:p w:rsidR="00520AD5" w:rsidRDefault="00520AD5" w:rsidP="0013003F">
      <w:pPr>
        <w:tabs>
          <w:tab w:val="left" w:pos="9356"/>
        </w:tabs>
        <w:jc w:val="right"/>
        <w:rPr>
          <w:rFonts w:cs="2  Nazanin"/>
          <w:sz w:val="28"/>
          <w:szCs w:val="28"/>
          <w:rtl/>
          <w:lang w:bidi="fa-IR"/>
        </w:rPr>
      </w:pPr>
      <w:r w:rsidRPr="00520AD5">
        <w:rPr>
          <w:rFonts w:cs="2  Nazani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4EA870" wp14:editId="39A0ACA0">
            <wp:simplePos x="0" y="0"/>
            <wp:positionH relativeFrom="column">
              <wp:posOffset>4857750</wp:posOffset>
            </wp:positionH>
            <wp:positionV relativeFrom="paragraph">
              <wp:posOffset>302895</wp:posOffset>
            </wp:positionV>
            <wp:extent cx="1139190" cy="1224280"/>
            <wp:effectExtent l="0" t="0" r="3810" b="0"/>
            <wp:wrapSquare wrapText="bothSides"/>
            <wp:docPr id="7" name="Picture 7" descr="C:\Users\abasalti\Desktop\honari_media_1546928155_79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salti\Desktop\honari_media_1546928155_79-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D5" w:rsidRDefault="00520AD5" w:rsidP="00520AD5">
      <w:pPr>
        <w:tabs>
          <w:tab w:val="left" w:pos="4965"/>
        </w:tabs>
        <w:rPr>
          <w:rFonts w:cs="2  Nazanin"/>
          <w:sz w:val="28"/>
          <w:szCs w:val="28"/>
          <w:lang w:bidi="fa-IR"/>
        </w:rPr>
      </w:pPr>
      <w:r w:rsidRPr="00520AD5">
        <w:rPr>
          <w:rFonts w:cs="2  Nazanin"/>
          <w:noProof/>
          <w:sz w:val="28"/>
          <w:szCs w:val="28"/>
        </w:rPr>
        <w:drawing>
          <wp:inline distT="0" distB="0" distL="0" distR="0" wp14:anchorId="2FBDFEF5" wp14:editId="26EAD905">
            <wp:extent cx="1807210" cy="1148297"/>
            <wp:effectExtent l="0" t="0" r="2540" b="0"/>
            <wp:docPr id="8" name="Picture 8" descr="C:\Users\abasalti\Desktop\honari_media_1546928828_1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asalti\Desktop\honari_media_1546928828_10-4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49" cy="11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AD5">
        <w:rPr>
          <w:rFonts w:cs="2  Nazanin"/>
          <w:sz w:val="28"/>
          <w:szCs w:val="28"/>
          <w:lang w:bidi="fa-IR"/>
        </w:rPr>
        <w:t xml:space="preserve"> </w:t>
      </w:r>
      <w:r w:rsidRPr="00520AD5">
        <w:rPr>
          <w:rFonts w:cs="2  Nazanin"/>
          <w:noProof/>
          <w:sz w:val="28"/>
          <w:szCs w:val="28"/>
        </w:rPr>
        <w:drawing>
          <wp:inline distT="0" distB="0" distL="0" distR="0" wp14:anchorId="54A21CA6" wp14:editId="6A320191">
            <wp:extent cx="2693764" cy="1137920"/>
            <wp:effectExtent l="0" t="0" r="0" b="5080"/>
            <wp:docPr id="9" name="Picture 9" descr="C:\Users\abasalti\Desktop\honari_media_1546928231_37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asalti\Desktop\honari_media_1546928231_37-4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6" cy="11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2  Nazanin"/>
          <w:sz w:val="28"/>
          <w:szCs w:val="28"/>
          <w:lang w:bidi="fa-IR"/>
        </w:rPr>
        <w:tab/>
      </w:r>
      <w:r>
        <w:rPr>
          <w:rFonts w:cs="2  Nazanin"/>
          <w:sz w:val="28"/>
          <w:szCs w:val="28"/>
          <w:lang w:bidi="fa-IR"/>
        </w:rPr>
        <w:br w:type="textWrapping" w:clear="all"/>
      </w:r>
    </w:p>
    <w:p w:rsidR="00520AD5" w:rsidRDefault="00520AD5" w:rsidP="00520AD5">
      <w:pPr>
        <w:tabs>
          <w:tab w:val="left" w:pos="8640"/>
        </w:tabs>
        <w:jc w:val="right"/>
        <w:rPr>
          <w:rFonts w:cs="2  Nazanin"/>
          <w:color w:val="FF0000"/>
          <w:sz w:val="24"/>
          <w:szCs w:val="24"/>
          <w:lang w:bidi="fa-IR"/>
        </w:rPr>
      </w:pPr>
      <w:r>
        <w:rPr>
          <w:rFonts w:cs="2  Nazanin" w:hint="cs"/>
          <w:sz w:val="28"/>
          <w:szCs w:val="28"/>
          <w:rtl/>
          <w:lang w:bidi="fa-IR"/>
        </w:rPr>
        <w:t xml:space="preserve">   </w:t>
      </w:r>
      <w:r w:rsidRPr="00520AD5">
        <w:rPr>
          <w:rFonts w:cs="2  Nazanin" w:hint="cs"/>
          <w:color w:val="FF0000"/>
          <w:sz w:val="24"/>
          <w:szCs w:val="24"/>
          <w:rtl/>
          <w:lang w:bidi="fa-IR"/>
        </w:rPr>
        <w:t xml:space="preserve">   چرم                                 </w:t>
      </w:r>
      <w:r>
        <w:rPr>
          <w:rFonts w:cs="2  Nazanin" w:hint="cs"/>
          <w:color w:val="FF0000"/>
          <w:sz w:val="24"/>
          <w:szCs w:val="24"/>
          <w:rtl/>
          <w:lang w:bidi="fa-IR"/>
        </w:rPr>
        <w:t xml:space="preserve">                </w:t>
      </w:r>
      <w:r w:rsidRPr="00520AD5">
        <w:rPr>
          <w:rFonts w:cs="2  Nazanin" w:hint="cs"/>
          <w:color w:val="FF0000"/>
          <w:sz w:val="24"/>
          <w:szCs w:val="24"/>
          <w:rtl/>
          <w:lang w:bidi="fa-IR"/>
        </w:rPr>
        <w:t xml:space="preserve">             نمد                                                      کارگاه</w:t>
      </w:r>
    </w:p>
    <w:p w:rsidR="0013003F" w:rsidRDefault="0013003F" w:rsidP="00520AD5">
      <w:pPr>
        <w:jc w:val="right"/>
        <w:rPr>
          <w:rFonts w:cs="2  Nazanin"/>
          <w:sz w:val="24"/>
          <w:szCs w:val="24"/>
          <w:rtl/>
          <w:lang w:bidi="fa-IR"/>
        </w:rPr>
      </w:pPr>
    </w:p>
    <w:p w:rsidR="00520AD5" w:rsidRDefault="00520AD5" w:rsidP="00520AD5">
      <w:pPr>
        <w:jc w:val="center"/>
        <w:rPr>
          <w:rFonts w:cs="2  Nazanin"/>
          <w:sz w:val="32"/>
          <w:szCs w:val="32"/>
          <w:rtl/>
          <w:lang w:bidi="fa-IR"/>
        </w:rPr>
      </w:pPr>
      <w:r w:rsidRPr="00520AD5">
        <w:rPr>
          <w:rFonts w:cs="2  Nazanin" w:hint="cs"/>
          <w:sz w:val="32"/>
          <w:szCs w:val="32"/>
          <w:rtl/>
          <w:lang w:bidi="fa-IR"/>
        </w:rPr>
        <w:lastRenderedPageBreak/>
        <w:t>روش دوخت</w:t>
      </w:r>
    </w:p>
    <w:p w:rsidR="00A41BAA" w:rsidRPr="00A41BAA" w:rsidRDefault="00A41BAA" w:rsidP="00A41BAA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روی پارچه نمدی طرح مورد نظر را رسم کنید</w:t>
      </w:r>
      <w:r w:rsidRPr="00A41BAA">
        <w:rPr>
          <w:rFonts w:ascii="IRANSans" w:eastAsia="Times New Roman" w:hAnsi="IRANSans" w:cs="2  Nazanin"/>
          <w:color w:val="FF0000"/>
          <w:sz w:val="26"/>
          <w:szCs w:val="28"/>
          <w:rtl/>
        </w:rPr>
        <w:t>.</w:t>
      </w:r>
      <w:r w:rsidRPr="00A41BAA">
        <w:rPr>
          <w:rFonts w:ascii="IRANSans" w:eastAsia="Times New Roman" w:hAnsi="IRANSans" w:cs="2  Nazanin" w:hint="cs"/>
          <w:color w:val="FF0000"/>
          <w:sz w:val="26"/>
          <w:szCs w:val="28"/>
          <w:rtl/>
        </w:rPr>
        <w:t>«در اینجا طرح پروانه انتخاب شده است»</w:t>
      </w:r>
    </w:p>
    <w:p w:rsidR="00A41BAA" w:rsidRPr="00A41BAA" w:rsidRDefault="00A41BAA" w:rsidP="00A41B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A87C2A6" wp14:editId="35431DE4">
            <wp:extent cx="1781175" cy="1418343"/>
            <wp:effectExtent l="0" t="0" r="0" b="0"/>
            <wp:docPr id="10" name="Picture 10" descr="https://paravosh.com/wp-content/uploads/2020/02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ravosh.com/wp-content/uploads/2020/02/3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14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Default="00A41BAA" w:rsidP="00A41BAA">
      <w:pPr>
        <w:bidi/>
        <w:spacing w:after="225" w:line="456" w:lineRule="atLeast"/>
        <w:rPr>
          <w:rFonts w:ascii="Times New Roman" w:eastAsia="Times New Roman" w:hAnsi="Times New Roman"/>
          <w:noProof/>
          <w:sz w:val="24"/>
          <w:szCs w:val="24"/>
          <w:rtl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 xml:space="preserve">یک مروارید یا مهره برای قسمت بدنه نیاز دارید. مهره متناسب را روی بدن پروانه بدوزید </w:t>
      </w:r>
    </w:p>
    <w:p w:rsidR="00A41BAA" w:rsidRDefault="00A41BAA" w:rsidP="00A41BAA">
      <w:pPr>
        <w:bidi/>
        <w:spacing w:after="225" w:line="456" w:lineRule="atLeast"/>
        <w:jc w:val="center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14E8C5E" wp14:editId="6D6BF7F8">
            <wp:extent cx="1831975" cy="1500239"/>
            <wp:effectExtent l="0" t="0" r="0" b="5080"/>
            <wp:docPr id="11" name="Picture 11" descr="https://paravosh.com/wp-content/uploads/2020/02/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ravosh.com/wp-content/uploads/2020/02/4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28" cy="15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A41BAA">
      <w:pPr>
        <w:bidi/>
        <w:spacing w:after="225" w:line="456" w:lineRule="atLeast"/>
        <w:rPr>
          <w:rFonts w:ascii="Times New Roman" w:eastAsia="Times New Roman" w:hAnsi="Times New Roman"/>
          <w:noProof/>
          <w:sz w:val="24"/>
          <w:szCs w:val="24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و دور مابقی طرح را با منجوق به صورت کامل بدوزید.</w:t>
      </w:r>
      <w:r w:rsidRPr="00A41BAA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</w:p>
    <w:p w:rsidR="00A41BAA" w:rsidRPr="00A41BAA" w:rsidRDefault="00A41BAA" w:rsidP="00A41B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7BFAA14" wp14:editId="7EEC9781">
            <wp:extent cx="2092738" cy="1647825"/>
            <wp:effectExtent l="0" t="0" r="3175" b="0"/>
            <wp:docPr id="13" name="Picture 13" descr="https://paravosh.com/wp-content/uploads/2020/02/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ravosh.com/wp-content/uploads/2020/02/6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78" cy="16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8548A8A" wp14:editId="1E539F42">
            <wp:extent cx="2143125" cy="1720215"/>
            <wp:effectExtent l="0" t="0" r="9525" b="0"/>
            <wp:docPr id="14" name="Picture 14" descr="https://paravosh.com/wp-content/uploads/2020/02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ravosh.com/wp-content/uploads/2020/02/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5" cy="17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A41BAA">
      <w:pPr>
        <w:bidi/>
        <w:spacing w:after="225" w:line="456" w:lineRule="atLeast"/>
        <w:jc w:val="center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 xml:space="preserve">اکنون </w:t>
      </w:r>
      <w:r w:rsidRPr="00A41BAA">
        <w:rPr>
          <w:rFonts w:ascii="Times New Roman" w:eastAsia="Times New Roman" w:hAnsi="Times New Roman" w:cs="2  Nazanin"/>
          <w:noProof/>
          <w:sz w:val="28"/>
          <w:szCs w:val="28"/>
        </w:rPr>
        <w:t xml:space="preserve"> </w:t>
      </w: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 xml:space="preserve">نگین </w:t>
      </w: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 xml:space="preserve">متری </w:t>
      </w: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را روی کار خود قرار دهید و با نخ و سوزن بین هر نگین بست</w:t>
      </w: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 xml:space="preserve"> بزنید</w:t>
      </w: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.</w:t>
      </w:r>
      <w:r w:rsidRPr="00A41BAA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</w:p>
    <w:p w:rsidR="00A41BAA" w:rsidRPr="00A41BAA" w:rsidRDefault="00A41BAA" w:rsidP="00A41B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E335863" wp14:editId="72D2AFBE">
            <wp:extent cx="2295525" cy="1225550"/>
            <wp:effectExtent l="0" t="0" r="9525" b="0"/>
            <wp:docPr id="15" name="Picture 15" descr="https://paravosh.com/wp-content/uploads/2020/02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ravosh.com/wp-content/uploads/2020/02/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5361" cy="12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A41BAA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lastRenderedPageBreak/>
        <w:t>برای قرار دادن نگین های درشت دستتان باز است و هرجا که تمایل دارید آنها را بدوزید.</w:t>
      </w:r>
    </w:p>
    <w:p w:rsidR="00A41BAA" w:rsidRPr="00A41BAA" w:rsidRDefault="00A41BAA" w:rsidP="00A41B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9096300" wp14:editId="358E7E95">
            <wp:extent cx="2057400" cy="1681316"/>
            <wp:effectExtent l="0" t="0" r="0" b="0"/>
            <wp:docPr id="16" name="Picture 16" descr="https://paravosh.com/wp-content/uploads/2020/02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ravosh.com/wp-content/uploads/2020/02/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0" cy="16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A41BAA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در مرحله بعدی باید قسمت های خالی را با انواع پولک ها، منجوق ها و مروارید های دلخواه خود پر کنید.</w:t>
      </w:r>
    </w:p>
    <w:p w:rsidR="00A41BAA" w:rsidRPr="00A41BAA" w:rsidRDefault="00A41BAA" w:rsidP="00B65D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827DB54" wp14:editId="49A90493">
            <wp:extent cx="2447925" cy="1957031"/>
            <wp:effectExtent l="0" t="0" r="0" b="5715"/>
            <wp:docPr id="17" name="Picture 17" descr="https://paravosh.com/wp-content/uploads/2020/02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ravosh.com/wp-content/uploads/2020/02/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45" cy="19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42" w:rsidRDefault="00A41BAA" w:rsidP="00B65D42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سعی کنید از مهره های ریز و درشت برای پر کردن فاصله ها استفاده کنید.</w:t>
      </w:r>
    </w:p>
    <w:p w:rsidR="00A41BAA" w:rsidRPr="00B65D42" w:rsidRDefault="00B65D42" w:rsidP="00B65D42">
      <w:pPr>
        <w:bidi/>
        <w:rPr>
          <w:rFonts w:ascii="IRANSans" w:eastAsia="Times New Roman" w:hAnsi="IRANSans" w:cs="2  Nazanin"/>
          <w:sz w:val="26"/>
          <w:szCs w:val="28"/>
        </w:rPr>
      </w:pP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128B168" wp14:editId="512ACADB">
            <wp:extent cx="1788785" cy="1446457"/>
            <wp:effectExtent l="0" t="0" r="2540" b="1905"/>
            <wp:docPr id="18" name="Picture 18" descr="https://paravosh.com/wp-content/uploads/2020/02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ravosh.com/wp-content/uploads/2020/02/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40" cy="14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5483F35" wp14:editId="0FAD8556">
            <wp:extent cx="1814320" cy="1457325"/>
            <wp:effectExtent l="0" t="0" r="0" b="0"/>
            <wp:docPr id="19" name="Picture 19" descr="https://paravosh.com/wp-content/uploads/2020/02/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ravosh.com/wp-content/uploads/2020/02/12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6" cy="14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0F633A5" wp14:editId="7028215F">
            <wp:extent cx="1718534" cy="1440744"/>
            <wp:effectExtent l="0" t="0" r="0" b="7620"/>
            <wp:docPr id="22" name="Picture 22" descr="https://paravosh.com/wp-content/uploads/2020/02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ravosh.com/wp-content/uploads/2020/02/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04" cy="14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3911C88" wp14:editId="31005484">
            <wp:extent cx="1714053" cy="1401983"/>
            <wp:effectExtent l="0" t="0" r="635" b="8255"/>
            <wp:docPr id="20" name="Picture 20" descr="https://paravosh.com/wp-content/uploads/2020/02/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ravosh.com/wp-content/uploads/2020/02/13-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77" cy="14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2C7D9C5" wp14:editId="47FA0C52">
            <wp:extent cx="1747402" cy="1418590"/>
            <wp:effectExtent l="0" t="0" r="5715" b="0"/>
            <wp:docPr id="23" name="Picture 23" descr="https://paravosh.com/wp-content/uploads/2020/02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ravosh.com/wp-content/uploads/2020/02/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54" cy="14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C8E754B" wp14:editId="403692EA">
            <wp:extent cx="1795018" cy="1431290"/>
            <wp:effectExtent l="0" t="0" r="0" b="0"/>
            <wp:docPr id="24" name="Picture 24" descr="https://paravosh.com/wp-content/uploads/2020/02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ravosh.com/wp-content/uploads/2020/02/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9" cy="14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B65D4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rtl/>
        </w:rPr>
      </w:pPr>
      <w:r w:rsidRPr="00A41BAA">
        <w:rPr>
          <w:rFonts w:ascii="Times New Roman" w:eastAsia="Times New Roman" w:hAnsi="Times New Roman"/>
          <w:sz w:val="24"/>
          <w:szCs w:val="24"/>
        </w:rPr>
        <w:lastRenderedPageBreak/>
        <w:br/>
      </w:r>
      <w:r w:rsidRPr="00A41BAA">
        <w:rPr>
          <w:rFonts w:ascii="Times New Roman" w:eastAsia="Times New Roman" w:hAnsi="Times New Roman"/>
          <w:sz w:val="24"/>
          <w:szCs w:val="24"/>
        </w:rPr>
        <w:br/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E8D4D1A" wp14:editId="3DD3E158">
            <wp:extent cx="2551681" cy="2143125"/>
            <wp:effectExtent l="0" t="0" r="1270" b="0"/>
            <wp:docPr id="25" name="Picture 25" descr="https://paravosh.com/wp-content/uploads/2020/02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ravosh.com/wp-content/uploads/2020/02/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50" cy="21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478D366" wp14:editId="2A52AF25">
            <wp:extent cx="2619375" cy="2152135"/>
            <wp:effectExtent l="0" t="0" r="0" b="635"/>
            <wp:docPr id="26" name="Picture 26" descr="https://paravosh.com/wp-content/uploads/2020/02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ravosh.com/wp-content/uploads/2020/02/1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0" cy="21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115F608" wp14:editId="028C77B6">
            <wp:extent cx="2738041" cy="1983105"/>
            <wp:effectExtent l="0" t="0" r="5715" b="0"/>
            <wp:docPr id="27" name="Picture 27" descr="https://paravosh.com/wp-content/uploads/2020/02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ravosh.com/wp-content/uploads/2020/02/2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91" cy="19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BAA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5F9EEEC" wp14:editId="404FD36A">
            <wp:extent cx="2383790" cy="1978507"/>
            <wp:effectExtent l="0" t="0" r="0" b="3175"/>
            <wp:docPr id="28" name="Picture 28" descr="https://paravosh.com/wp-content/uploads/2020/02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ravosh.com/wp-content/uploads/2020/02/2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95" cy="19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AA" w:rsidRPr="00A41BAA" w:rsidRDefault="00A41BAA" w:rsidP="00F73E50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 xml:space="preserve">هنگامی که پروانه را کامل دوختید باید به فاصله </w:t>
      </w:r>
      <w:r w:rsidR="00F73E50"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>نیم سانت</w:t>
      </w: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 xml:space="preserve"> از لبه طرح پارچه نمدی را برش بزنید.</w:t>
      </w:r>
    </w:p>
    <w:p w:rsidR="00A41BAA" w:rsidRDefault="00A41BAA" w:rsidP="00A41BAA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 w:rsidRPr="00A41BAA">
        <w:rPr>
          <w:rFonts w:ascii="IRANSans" w:eastAsia="Times New Roman" w:hAnsi="IRANSans" w:cs="2  Nazanin"/>
          <w:color w:val="6A7075"/>
          <w:sz w:val="26"/>
          <w:szCs w:val="28"/>
          <w:rtl/>
        </w:rPr>
        <w:t>لبه باقی مانده را به سمت داخل برگردانید و با کمک چسب مایع به زیرکار بچسبانیدش</w:t>
      </w:r>
    </w:p>
    <w:p w:rsidR="0063376D" w:rsidRDefault="0063376D" w:rsidP="0063376D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>در ادامه روی یک مقوا طرح پروانه را بکشید وکمی کوچکتر از طرح ان را قیچی کنید وبا چسب پشت کار بچسبانید</w:t>
      </w:r>
    </w:p>
    <w:p w:rsidR="00F73E50" w:rsidRDefault="00F73E50" w:rsidP="00F73E50">
      <w:pPr>
        <w:bidi/>
        <w:spacing w:after="225" w:line="456" w:lineRule="atLeast"/>
        <w:jc w:val="center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 w:rsidRPr="00F73E50">
        <w:rPr>
          <w:rFonts w:ascii="IRANSans" w:eastAsia="Times New Roman" w:hAnsi="IRANSans" w:cs="2  Nazanin"/>
          <w:noProof/>
          <w:color w:val="6A7075"/>
          <w:sz w:val="26"/>
          <w:szCs w:val="28"/>
          <w:rtl/>
        </w:rPr>
        <w:drawing>
          <wp:inline distT="0" distB="0" distL="0" distR="0">
            <wp:extent cx="1764648" cy="1428750"/>
            <wp:effectExtent l="0" t="0" r="7620" b="0"/>
            <wp:docPr id="12" name="Picture 12" descr="C:\Users\abasalti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salti\Desktop\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36" cy="14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6D" w:rsidRDefault="0063376D" w:rsidP="0063376D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>سپس طرح پروانه را روی یک تکه چرم یا نمد بکشید وبا جادوخ</w:t>
      </w:r>
      <w:r w:rsidR="00F73E50"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>ت 2میلی قیچی کنید و سنجاق را روی</w:t>
      </w: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 xml:space="preserve"> ان بچسبانید وبعدپشت کار نصب کنید.</w:t>
      </w:r>
    </w:p>
    <w:p w:rsidR="00F73E50" w:rsidRDefault="00F73E50" w:rsidP="00F73E50">
      <w:pPr>
        <w:bidi/>
        <w:spacing w:after="225" w:line="456" w:lineRule="atLeast"/>
        <w:jc w:val="center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 w:rsidRPr="00F73E50">
        <w:rPr>
          <w:rFonts w:ascii="IRANSans" w:eastAsia="Times New Roman" w:hAnsi="IRANSans" w:cs="2  Nazanin"/>
          <w:noProof/>
          <w:color w:val="6A7075"/>
          <w:sz w:val="26"/>
          <w:szCs w:val="28"/>
          <w:rtl/>
        </w:rPr>
        <w:lastRenderedPageBreak/>
        <w:drawing>
          <wp:inline distT="0" distB="0" distL="0" distR="0">
            <wp:extent cx="2495550" cy="2038145"/>
            <wp:effectExtent l="0" t="0" r="0" b="635"/>
            <wp:docPr id="21" name="Picture 21" descr="C:\Users\abasalti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salti\Desktop\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2" cy="20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6D" w:rsidRDefault="0063376D" w:rsidP="0063376D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>
        <w:rPr>
          <w:rFonts w:ascii="IRANSans" w:eastAsia="Times New Roman" w:hAnsi="IRANSans" w:cs="2  Nazanin" w:hint="cs"/>
          <w:color w:val="6A7075"/>
          <w:sz w:val="26"/>
          <w:szCs w:val="28"/>
          <w:rtl/>
        </w:rPr>
        <w:t>برای پنهان کردن لبه های سنجاق سینه دور تا دور ان را دوخت دندان موشی بزنید.</w:t>
      </w:r>
    </w:p>
    <w:p w:rsidR="00F73E50" w:rsidRPr="00F73E50" w:rsidRDefault="00F73E50" w:rsidP="00F73E50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30"/>
          <w:szCs w:val="36"/>
          <w:rtl/>
        </w:rPr>
      </w:pPr>
      <w:r w:rsidRPr="00F73E50">
        <w:rPr>
          <w:rFonts w:ascii="IRANSans" w:hAnsi="IRANSans" w:cs="2  Nazanin"/>
          <w:color w:val="6A7075"/>
          <w:sz w:val="26"/>
          <w:szCs w:val="28"/>
          <w:shd w:val="clear" w:color="auto" w:fill="FFFFFF"/>
          <w:rtl/>
        </w:rPr>
        <w:t>میتوانید برای راحتی بیشتر همزمان با کوک دندان موشی منجوق ها را به سوزن کنید و بدوزید</w:t>
      </w:r>
    </w:p>
    <w:p w:rsidR="00F73E50" w:rsidRDefault="00F73E50" w:rsidP="00F73E50">
      <w:pPr>
        <w:bidi/>
        <w:spacing w:after="225" w:line="456" w:lineRule="atLeast"/>
        <w:jc w:val="both"/>
        <w:rPr>
          <w:rFonts w:ascii="IRANSans" w:eastAsia="Times New Roman" w:hAnsi="IRANSans" w:cs="2  Nazanin"/>
          <w:color w:val="6A7075"/>
          <w:sz w:val="26"/>
          <w:szCs w:val="28"/>
          <w:rtl/>
        </w:rPr>
      </w:pPr>
    </w:p>
    <w:p w:rsidR="00F73E50" w:rsidRPr="00A41BAA" w:rsidRDefault="00F73E50" w:rsidP="00F73E50">
      <w:pPr>
        <w:bidi/>
        <w:spacing w:after="225" w:line="456" w:lineRule="atLeast"/>
        <w:jc w:val="center"/>
        <w:rPr>
          <w:rFonts w:ascii="IRANSans" w:eastAsia="Times New Roman" w:hAnsi="IRANSans" w:cs="2  Nazanin"/>
          <w:color w:val="6A7075"/>
          <w:sz w:val="26"/>
          <w:szCs w:val="28"/>
          <w:rtl/>
        </w:rPr>
      </w:pPr>
      <w:r w:rsidRPr="00F73E50">
        <w:rPr>
          <w:rFonts w:ascii="IRANSans" w:eastAsia="Times New Roman" w:hAnsi="IRANSans" w:cs="2  Nazanin"/>
          <w:noProof/>
          <w:color w:val="6A7075"/>
          <w:sz w:val="26"/>
          <w:szCs w:val="28"/>
          <w:rtl/>
        </w:rPr>
        <w:drawing>
          <wp:inline distT="0" distB="0" distL="0" distR="0">
            <wp:extent cx="1571625" cy="2201660"/>
            <wp:effectExtent l="8890" t="0" r="0" b="0"/>
            <wp:docPr id="29" name="Picture 29" descr="C:\Users\abasalti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salti\Desktop\3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152" cy="22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D5" w:rsidRDefault="0063376D" w:rsidP="00520AD5">
      <w:pPr>
        <w:jc w:val="center"/>
        <w:rPr>
          <w:rFonts w:cs="2  Nazanin"/>
          <w:sz w:val="32"/>
          <w:szCs w:val="32"/>
          <w:rtl/>
          <w:lang w:bidi="fa-IR"/>
        </w:rPr>
      </w:pPr>
      <w:r>
        <w:rPr>
          <w:rFonts w:cs="2  Nazanin" w:hint="cs"/>
          <w:sz w:val="32"/>
          <w:szCs w:val="32"/>
          <w:rtl/>
          <w:lang w:bidi="fa-IR"/>
        </w:rPr>
        <w:t>تمام</w:t>
      </w:r>
    </w:p>
    <w:p w:rsidR="0063376D" w:rsidRDefault="0063376D" w:rsidP="00520AD5">
      <w:pPr>
        <w:jc w:val="center"/>
        <w:rPr>
          <w:rFonts w:cs="2  Nazanin"/>
          <w:sz w:val="32"/>
          <w:szCs w:val="32"/>
          <w:rtl/>
          <w:lang w:bidi="fa-IR"/>
        </w:rPr>
      </w:pPr>
    </w:p>
    <w:p w:rsidR="0063376D" w:rsidRDefault="0063376D" w:rsidP="00A90B22">
      <w:pPr>
        <w:jc w:val="center"/>
        <w:rPr>
          <w:rFonts w:cs="2  Nazanin"/>
          <w:color w:val="FF0000"/>
          <w:sz w:val="28"/>
          <w:szCs w:val="28"/>
          <w:rtl/>
        </w:rPr>
      </w:pPr>
      <w:r w:rsidRPr="00A90B22">
        <w:rPr>
          <w:rFonts w:cs="2  Nazanin" w:hint="cs"/>
          <w:color w:val="FF0000"/>
          <w:sz w:val="28"/>
          <w:szCs w:val="28"/>
          <w:rtl/>
          <w:lang w:bidi="fa-IR"/>
        </w:rPr>
        <w:t>میتوانید برای مشاهده اموزش دوخت سنجاق سینه بصورت فیلم وکلیپ به سایت نماوا مراجع کنید</w:t>
      </w:r>
      <w:r w:rsidR="00A90B22" w:rsidRPr="00A90B22">
        <w:rPr>
          <w:rFonts w:cs="2  Nazanin" w:hint="cs"/>
          <w:color w:val="FF0000"/>
          <w:sz w:val="28"/>
          <w:szCs w:val="28"/>
          <w:rtl/>
          <w:lang w:bidi="fa-IR"/>
        </w:rPr>
        <w:t xml:space="preserve"> ویا به ادرس اینترنتی</w:t>
      </w:r>
      <w:r w:rsidR="00A90B22">
        <w:rPr>
          <w:rFonts w:cs="2  Nazanin" w:hint="cs"/>
          <w:color w:val="FF0000"/>
          <w:sz w:val="28"/>
          <w:szCs w:val="28"/>
          <w:rtl/>
          <w:lang w:bidi="fa-IR"/>
        </w:rPr>
        <w:t xml:space="preserve"> </w:t>
      </w:r>
      <w:r w:rsidR="00A90B22" w:rsidRPr="00A90B22">
        <w:rPr>
          <w:rFonts w:cs="2  Nazanin" w:hint="cs"/>
          <w:color w:val="FF0000"/>
          <w:sz w:val="28"/>
          <w:szCs w:val="28"/>
          <w:rtl/>
        </w:rPr>
        <w:t>مراجعه کنید</w:t>
      </w:r>
    </w:p>
    <w:p w:rsidR="00A90B22" w:rsidRPr="00A90B22" w:rsidRDefault="00A90B22" w:rsidP="00A90B22">
      <w:pPr>
        <w:jc w:val="center"/>
        <w:rPr>
          <w:rFonts w:cs="2  Nazanin"/>
          <w:color w:val="FF0000"/>
          <w:sz w:val="28"/>
          <w:szCs w:val="28"/>
          <w:lang w:bidi="fa-IR"/>
        </w:rPr>
      </w:pPr>
      <w:hyperlink r:id="rId35" w:history="1">
        <w:r>
          <w:rPr>
            <w:rStyle w:val="Hyperlink"/>
          </w:rPr>
          <w:t>https://p</w:t>
        </w:r>
        <w:bookmarkStart w:id="0" w:name="_GoBack"/>
        <w:bookmarkEnd w:id="0"/>
        <w:r>
          <w:rPr>
            <w:rStyle w:val="Hyperlink"/>
          </w:rPr>
          <w:t>aravosh.com/</w:t>
        </w:r>
      </w:hyperlink>
    </w:p>
    <w:sectPr w:rsidR="00A90B22" w:rsidRPr="00A90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EB5" w:rsidRDefault="00680EB5" w:rsidP="00520AD5">
      <w:pPr>
        <w:spacing w:after="0" w:line="240" w:lineRule="auto"/>
      </w:pPr>
      <w:r>
        <w:separator/>
      </w:r>
    </w:p>
  </w:endnote>
  <w:endnote w:type="continuationSeparator" w:id="0">
    <w:p w:rsidR="00680EB5" w:rsidRDefault="00680EB5" w:rsidP="00520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ekan">
    <w:altName w:val="Times New Roman"/>
    <w:panose1 w:val="00000000000000000000"/>
    <w:charset w:val="00"/>
    <w:family w:val="roman"/>
    <w:notTrueType/>
    <w:pitch w:val="default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EB5" w:rsidRDefault="00680EB5" w:rsidP="00520AD5">
      <w:pPr>
        <w:spacing w:after="0" w:line="240" w:lineRule="auto"/>
      </w:pPr>
      <w:r>
        <w:separator/>
      </w:r>
    </w:p>
  </w:footnote>
  <w:footnote w:type="continuationSeparator" w:id="0">
    <w:p w:rsidR="00680EB5" w:rsidRDefault="00680EB5" w:rsidP="00520A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54C"/>
    <w:rsid w:val="0013003F"/>
    <w:rsid w:val="00182C43"/>
    <w:rsid w:val="00520AD5"/>
    <w:rsid w:val="005B6A7F"/>
    <w:rsid w:val="0063376D"/>
    <w:rsid w:val="00635470"/>
    <w:rsid w:val="00680EB5"/>
    <w:rsid w:val="007F39EF"/>
    <w:rsid w:val="00A41BAA"/>
    <w:rsid w:val="00A90B22"/>
    <w:rsid w:val="00B65D42"/>
    <w:rsid w:val="00F3254C"/>
    <w:rsid w:val="00F7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3B162-B684-4998-92B6-191D0412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25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AD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2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AD5"/>
    <w:rPr>
      <w:rFonts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90B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paravos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abasalti</dc:creator>
  <cp:keywords/>
  <dc:description/>
  <cp:lastModifiedBy>abasalti</cp:lastModifiedBy>
  <cp:revision>6</cp:revision>
  <dcterms:created xsi:type="dcterms:W3CDTF">2020-03-24T06:10:00Z</dcterms:created>
  <dcterms:modified xsi:type="dcterms:W3CDTF">2020-03-24T08:28:00Z</dcterms:modified>
</cp:coreProperties>
</file>